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19CB0" w14:textId="207C1BA2" w:rsidR="008C7384" w:rsidRDefault="008C7384" w:rsidP="008C7384">
      <w:pPr>
        <w:jc w:val="center"/>
        <w:rPr>
          <w:rFonts w:ascii="Arial" w:hAnsi="Arial" w:cs="Arial"/>
          <w:b/>
          <w:bCs/>
        </w:rPr>
      </w:pPr>
      <w:r>
        <w:rPr>
          <w:rFonts w:ascii="Arial" w:hAnsi="Arial" w:cs="Arial"/>
          <w:b/>
          <w:bCs/>
        </w:rPr>
        <w:t>The Structure of Godmanchester Town Council</w:t>
      </w:r>
    </w:p>
    <w:p w14:paraId="2A286C52" w14:textId="77777777" w:rsidR="0047044E" w:rsidRDefault="0047044E"/>
    <w:p w14:paraId="1A691651" w14:textId="115BF645" w:rsidR="008C7384" w:rsidRDefault="008C7384">
      <w:r>
        <w:t xml:space="preserve">The Town Council is made up of 17 Councillors – a combination of elected and co-opted members.  Currently our </w:t>
      </w:r>
      <w:proofErr w:type="spellStart"/>
      <w:r>
        <w:t>make up</w:t>
      </w:r>
      <w:proofErr w:type="spellEnd"/>
      <w:r>
        <w:t xml:space="preserve"> is 1</w:t>
      </w:r>
      <w:r w:rsidR="00E51896">
        <w:t>0</w:t>
      </w:r>
      <w:r>
        <w:t xml:space="preserve"> elected councillors, 5 co-opted and </w:t>
      </w:r>
      <w:r w:rsidR="00E51896">
        <w:t>2</w:t>
      </w:r>
      <w:r>
        <w:t xml:space="preserve"> vacanc</w:t>
      </w:r>
      <w:r w:rsidR="00E51896">
        <w:t>ies</w:t>
      </w:r>
      <w:r>
        <w:t>.  Elections are due to 2026.</w:t>
      </w:r>
    </w:p>
    <w:p w14:paraId="0F1FEADA" w14:textId="3EFAFD43" w:rsidR="008C7384" w:rsidRDefault="008C7384">
      <w:r>
        <w:t>We operate 5 Portfolio groups and 1 Committee</w:t>
      </w:r>
      <w:r w:rsidR="00CC5C16">
        <w:t xml:space="preserve">.  Every Councillor is a member of at least one Portfolio and </w:t>
      </w:r>
      <w:r w:rsidR="00091F66">
        <w:t xml:space="preserve">4 </w:t>
      </w:r>
      <w:r w:rsidR="00CC5C16">
        <w:t>also sit on the Personnel Committee.</w:t>
      </w:r>
    </w:p>
    <w:p w14:paraId="2BD837FC" w14:textId="6FC902DE" w:rsidR="000869F9" w:rsidRDefault="00176C29" w:rsidP="000869F9">
      <w:r>
        <w:t>Portfolio groups – Business, Environment (inc</w:t>
      </w:r>
      <w:r w:rsidR="000869F9">
        <w:t>luding Climate), Planning, Property and Transport</w:t>
      </w:r>
      <w:r w:rsidR="00337E1A">
        <w:t xml:space="preserve"> – are generally made up of 3 core members, the </w:t>
      </w:r>
      <w:proofErr w:type="gramStart"/>
      <w:r w:rsidR="00337E1A">
        <w:t>Mayor</w:t>
      </w:r>
      <w:proofErr w:type="gramEnd"/>
      <w:r w:rsidR="00337E1A">
        <w:t xml:space="preserve"> as ex officio and any other Councillor that wishes to attend</w:t>
      </w:r>
      <w:r w:rsidR="005A08FE">
        <w:t xml:space="preserve"> the meeting</w:t>
      </w:r>
      <w:r w:rsidR="00337E1A">
        <w:t xml:space="preserve">.  Portfolio groups can make </w:t>
      </w:r>
      <w:r w:rsidR="005A08FE">
        <w:t>recommendations,</w:t>
      </w:r>
      <w:r w:rsidR="00337E1A">
        <w:t xml:space="preserve"> but any decisions must be ratified by Council.</w:t>
      </w:r>
    </w:p>
    <w:p w14:paraId="27F6F2B5" w14:textId="19C4CF25" w:rsidR="008C7384" w:rsidRDefault="00D06DD0">
      <w:r w:rsidRPr="00D06DD0">
        <w:t xml:space="preserve">The </w:t>
      </w:r>
      <w:r w:rsidR="008C7384" w:rsidRPr="00D06DD0">
        <w:t>Personnel Committee</w:t>
      </w:r>
      <w:r w:rsidR="008C7384">
        <w:t xml:space="preserve"> is made up of 4 Councillors and the Mayor attends</w:t>
      </w:r>
      <w:r>
        <w:t xml:space="preserve"> as</w:t>
      </w:r>
      <w:r w:rsidR="008C7384">
        <w:t xml:space="preserve"> ex officio.  </w:t>
      </w:r>
      <w:r w:rsidR="0069190D">
        <w:t xml:space="preserve">Attendance is limited to the 4 core members and the </w:t>
      </w:r>
      <w:proofErr w:type="gramStart"/>
      <w:r w:rsidR="0069190D">
        <w:t>Mayor</w:t>
      </w:r>
      <w:r w:rsidR="004403AC">
        <w:t>,</w:t>
      </w:r>
      <w:r w:rsidR="0069190D">
        <w:t xml:space="preserve"> and</w:t>
      </w:r>
      <w:proofErr w:type="gramEnd"/>
      <w:r w:rsidR="0069190D">
        <w:t xml:space="preserve"> has </w:t>
      </w:r>
      <w:r w:rsidR="008C7384">
        <w:t xml:space="preserve">a Terms of Reference with delegated powers </w:t>
      </w:r>
      <w:r w:rsidR="00413486">
        <w:t>which means it is able t</w:t>
      </w:r>
      <w:r w:rsidR="008C7384">
        <w:t xml:space="preserve">o act upon </w:t>
      </w:r>
      <w:r w:rsidR="003D672D">
        <w:t>its</w:t>
      </w:r>
      <w:r w:rsidR="008C7384">
        <w:t xml:space="preserve"> decisions</w:t>
      </w:r>
      <w:r w:rsidR="00CC5C16">
        <w:t xml:space="preserve">.  </w:t>
      </w:r>
    </w:p>
    <w:p w14:paraId="19B24F2F" w14:textId="21A1AF79" w:rsidR="0076394C" w:rsidRDefault="0076394C">
      <w:r>
        <w:t>Unlike most other Town and Parish Councils, Godmanchester own</w:t>
      </w:r>
      <w:r w:rsidR="00295AE3">
        <w:t xml:space="preserve">s a not-for-profit commercial business.  The Community Plant Nursery is run by a </w:t>
      </w:r>
      <w:r w:rsidR="007C3D7E">
        <w:t xml:space="preserve">small but dedicated number of paid staff as well as volunteers from the community, including some with Special Educational Needs.  The </w:t>
      </w:r>
      <w:r w:rsidR="009D1043">
        <w:t xml:space="preserve">Community Plant Nursery is constantly evolving and improving.  As well as opening a café during the summer months, </w:t>
      </w:r>
      <w:r w:rsidR="00D56B51">
        <w:t>various community events are held at the site.</w:t>
      </w:r>
    </w:p>
    <w:p w14:paraId="66D46134" w14:textId="7CA1E639" w:rsidR="009933E7" w:rsidRDefault="009933E7">
      <w:r>
        <w:rPr>
          <w:noProof/>
        </w:rPr>
        <w:lastRenderedPageBreak/>
        <w:object w:dxaOrig="1440" w:dyaOrig="1440" w14:anchorId="032BB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pt;margin-top:0;width:.65pt;height:432.75pt;z-index:251658240;mso-position-horizontal-relative:text;mso-position-vertical-relative:text" wrapcoords="7642 1499 7642 1822 8708 1969 10800 1969 10800 2439 3258 2439 2615 2469 2635 5584 5571 5731 11222 5731 11222 6671 10156 7112 10076 7288 10016 7494 10016 9140 10156 9492 10297 9962 6476 10198 4264 10344 4123 10785 4143 13019 4626 13254 5068 13254 2836 14664 1770 14958 1428 15076 1347 15340 1307 15634 1327 17809 4565 17956 10800 17956 10800 20307 905 20424 925 21571 7502 21571 7502 20777 10800 20307 10800 17956 11785 17956 21057 17544 21117 17486 21298 17133 21298 14929 20936 14811 19911 14664 18382 13724 18101 13254 18241 12901 18282 10521 17739 10491 13193 10433 12288 9962 12409 9492 12530 9140 12550 7494 12409 7112 11323 6671 11323 5731 16974 5731 19911 5584 19951 2469 19227 2439 10800 2439 10800 1969 13756 1969 14883 1851 14863 1499 7642 1499">
            <v:imagedata r:id="rId6" o:title=""/>
            <w10:wrap type="tight"/>
          </v:shape>
          <o:OLEObject Type="Embed" ProgID="Word.Document.12" ShapeID="_x0000_s1027" DrawAspect="Content" ObjectID="_1794904737" r:id="rId7">
            <o:FieldCodes>\s</o:FieldCodes>
          </o:OLEObject>
        </w:object>
      </w:r>
    </w:p>
    <w:sectPr w:rsidR="009933E7" w:rsidSect="009933E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7199" w14:textId="77777777" w:rsidR="006F0930" w:rsidRDefault="006F0930" w:rsidP="009933E7">
      <w:pPr>
        <w:spacing w:after="0" w:line="240" w:lineRule="auto"/>
      </w:pPr>
      <w:r>
        <w:separator/>
      </w:r>
    </w:p>
  </w:endnote>
  <w:endnote w:type="continuationSeparator" w:id="0">
    <w:p w14:paraId="42049712" w14:textId="77777777" w:rsidR="006F0930" w:rsidRDefault="006F0930" w:rsidP="0099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23772" w14:textId="77777777" w:rsidR="006F0930" w:rsidRDefault="006F0930" w:rsidP="009933E7">
      <w:pPr>
        <w:spacing w:after="0" w:line="240" w:lineRule="auto"/>
      </w:pPr>
      <w:r>
        <w:separator/>
      </w:r>
    </w:p>
  </w:footnote>
  <w:footnote w:type="continuationSeparator" w:id="0">
    <w:p w14:paraId="71717D83" w14:textId="77777777" w:rsidR="006F0930" w:rsidRDefault="006F0930" w:rsidP="00993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84"/>
    <w:rsid w:val="000670DB"/>
    <w:rsid w:val="000869F9"/>
    <w:rsid w:val="00091F66"/>
    <w:rsid w:val="00155F2A"/>
    <w:rsid w:val="00176C29"/>
    <w:rsid w:val="001872D0"/>
    <w:rsid w:val="00295AE3"/>
    <w:rsid w:val="00337E1A"/>
    <w:rsid w:val="003B1295"/>
    <w:rsid w:val="003D672D"/>
    <w:rsid w:val="00413486"/>
    <w:rsid w:val="004403AC"/>
    <w:rsid w:val="0047044E"/>
    <w:rsid w:val="00493001"/>
    <w:rsid w:val="005A08FE"/>
    <w:rsid w:val="0066742A"/>
    <w:rsid w:val="0069190D"/>
    <w:rsid w:val="006F0930"/>
    <w:rsid w:val="0076394C"/>
    <w:rsid w:val="007C3D7E"/>
    <w:rsid w:val="008C7384"/>
    <w:rsid w:val="009313EF"/>
    <w:rsid w:val="009933E7"/>
    <w:rsid w:val="009D1043"/>
    <w:rsid w:val="00A50BB1"/>
    <w:rsid w:val="00CC5C16"/>
    <w:rsid w:val="00CD1791"/>
    <w:rsid w:val="00D06DD0"/>
    <w:rsid w:val="00D369FE"/>
    <w:rsid w:val="00D56B51"/>
    <w:rsid w:val="00E51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287F6F"/>
  <w15:chartTrackingRefBased/>
  <w15:docId w15:val="{B8CA7C2C-2735-4602-8DA3-AE0909FC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384"/>
    <w:pPr>
      <w:spacing w:line="276" w:lineRule="auto"/>
    </w:pPr>
  </w:style>
  <w:style w:type="paragraph" w:styleId="Heading1">
    <w:name w:val="heading 1"/>
    <w:basedOn w:val="Normal"/>
    <w:next w:val="Normal"/>
    <w:link w:val="Heading1Char"/>
    <w:uiPriority w:val="9"/>
    <w:qFormat/>
    <w:rsid w:val="008C738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38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38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384"/>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384"/>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384"/>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384"/>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384"/>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384"/>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384"/>
    <w:rPr>
      <w:rFonts w:eastAsiaTheme="majorEastAsia" w:cstheme="majorBidi"/>
      <w:color w:val="272727" w:themeColor="text1" w:themeTint="D8"/>
    </w:rPr>
  </w:style>
  <w:style w:type="paragraph" w:styleId="Title">
    <w:name w:val="Title"/>
    <w:basedOn w:val="Normal"/>
    <w:next w:val="Normal"/>
    <w:link w:val="TitleChar"/>
    <w:uiPriority w:val="10"/>
    <w:qFormat/>
    <w:rsid w:val="008C7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38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384"/>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8C7384"/>
    <w:rPr>
      <w:i/>
      <w:iCs/>
      <w:color w:val="404040" w:themeColor="text1" w:themeTint="BF"/>
    </w:rPr>
  </w:style>
  <w:style w:type="paragraph" w:styleId="ListParagraph">
    <w:name w:val="List Paragraph"/>
    <w:basedOn w:val="Normal"/>
    <w:uiPriority w:val="34"/>
    <w:qFormat/>
    <w:rsid w:val="008C7384"/>
    <w:pPr>
      <w:spacing w:line="278" w:lineRule="auto"/>
      <w:ind w:left="720"/>
      <w:contextualSpacing/>
    </w:pPr>
  </w:style>
  <w:style w:type="character" w:styleId="IntenseEmphasis">
    <w:name w:val="Intense Emphasis"/>
    <w:basedOn w:val="DefaultParagraphFont"/>
    <w:uiPriority w:val="21"/>
    <w:qFormat/>
    <w:rsid w:val="008C7384"/>
    <w:rPr>
      <w:i/>
      <w:iCs/>
      <w:color w:val="0F4761" w:themeColor="accent1" w:themeShade="BF"/>
    </w:rPr>
  </w:style>
  <w:style w:type="paragraph" w:styleId="IntenseQuote">
    <w:name w:val="Intense Quote"/>
    <w:basedOn w:val="Normal"/>
    <w:next w:val="Normal"/>
    <w:link w:val="IntenseQuoteChar"/>
    <w:uiPriority w:val="30"/>
    <w:qFormat/>
    <w:rsid w:val="008C738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384"/>
    <w:rPr>
      <w:i/>
      <w:iCs/>
      <w:color w:val="0F4761" w:themeColor="accent1" w:themeShade="BF"/>
    </w:rPr>
  </w:style>
  <w:style w:type="character" w:styleId="IntenseReference">
    <w:name w:val="Intense Reference"/>
    <w:basedOn w:val="DefaultParagraphFont"/>
    <w:uiPriority w:val="32"/>
    <w:qFormat/>
    <w:rsid w:val="008C7384"/>
    <w:rPr>
      <w:b/>
      <w:bCs/>
      <w:smallCaps/>
      <w:color w:val="0F4761" w:themeColor="accent1" w:themeShade="BF"/>
      <w:spacing w:val="5"/>
    </w:rPr>
  </w:style>
  <w:style w:type="paragraph" w:styleId="Header">
    <w:name w:val="header"/>
    <w:basedOn w:val="Normal"/>
    <w:link w:val="HeaderChar"/>
    <w:uiPriority w:val="99"/>
    <w:unhideWhenUsed/>
    <w:rsid w:val="0099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E7"/>
  </w:style>
  <w:style w:type="paragraph" w:styleId="Footer">
    <w:name w:val="footer"/>
    <w:basedOn w:val="Normal"/>
    <w:link w:val="FooterChar"/>
    <w:uiPriority w:val="99"/>
    <w:unhideWhenUsed/>
    <w:rsid w:val="0099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219</Words>
  <Characters>1179</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Pauley</dc:creator>
  <cp:keywords/>
  <dc:description/>
  <cp:lastModifiedBy>Wayne German</cp:lastModifiedBy>
  <cp:revision>23</cp:revision>
  <dcterms:created xsi:type="dcterms:W3CDTF">2024-10-26T13:09:00Z</dcterms:created>
  <dcterms:modified xsi:type="dcterms:W3CDTF">2024-12-05T11:51:00Z</dcterms:modified>
</cp:coreProperties>
</file>